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2641C4" w:rsidRPr="00785775" w:rsidRDefault="002641C4" w:rsidP="00443C93">
      <w:pPr>
        <w:tabs>
          <w:tab w:val="left" w:pos="8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97B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6270" w:type="dxa"/>
        <w:tblInd w:w="8964" w:type="dxa"/>
        <w:tblLook w:val="0000" w:firstRow="0" w:lastRow="0" w:firstColumn="0" w:lastColumn="0" w:noHBand="0" w:noVBand="0"/>
      </w:tblPr>
      <w:tblGrid>
        <w:gridCol w:w="6270"/>
      </w:tblGrid>
      <w:tr w:rsidR="00761684" w:rsidTr="0076168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6270" w:type="dxa"/>
          </w:tcPr>
          <w:p w:rsidR="00761684" w:rsidRP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68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61684" w:rsidRP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684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«Формирование современной городской среды» 2018- 2024 годы </w:t>
            </w:r>
          </w:p>
          <w:p w:rsid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684">
              <w:rPr>
                <w:rFonts w:ascii="Times New Roman" w:hAnsi="Times New Roman" w:cs="Times New Roman"/>
                <w:sz w:val="24"/>
                <w:szCs w:val="24"/>
              </w:rPr>
              <w:t xml:space="preserve">«Утвержден постановлением администрации </w:t>
            </w:r>
          </w:p>
          <w:p w:rsidR="00761684" w:rsidRP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684">
              <w:rPr>
                <w:rFonts w:ascii="Times New Roman" w:hAnsi="Times New Roman" w:cs="Times New Roman"/>
                <w:sz w:val="24"/>
                <w:szCs w:val="24"/>
              </w:rPr>
              <w:t xml:space="preserve">Ипатовского городского округа Ставропольского края </w:t>
            </w:r>
          </w:p>
          <w:p w:rsid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684">
              <w:rPr>
                <w:rFonts w:ascii="Times New Roman" w:hAnsi="Times New Roman" w:cs="Times New Roman"/>
                <w:sz w:val="24"/>
                <w:szCs w:val="24"/>
              </w:rPr>
              <w:t>от _____ 2021 года №___</w:t>
            </w:r>
          </w:p>
          <w:p w:rsidR="00761684" w:rsidRDefault="00761684" w:rsidP="00761684">
            <w:pPr>
              <w:widowControl w:val="0"/>
              <w:tabs>
                <w:tab w:val="left" w:pos="8647"/>
              </w:tabs>
              <w:autoSpaceDE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1F9" w:rsidRDefault="003831F9" w:rsidP="003831F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533"/>
      <w:bookmarkStart w:id="1" w:name="_GoBack"/>
      <w:bookmarkEnd w:id="0"/>
      <w:bookmarkEnd w:id="1"/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ОБЪЕМЫ И ИСТОЧНИКИ</w:t>
      </w:r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финансового обеспечения муниципальной программы Ипатовского городского округа Ставропольского края «Формирова</w:t>
      </w:r>
      <w:r w:rsidR="005807A9">
        <w:rPr>
          <w:sz w:val="28"/>
          <w:szCs w:val="28"/>
        </w:rPr>
        <w:t>ние современной городской среды</w:t>
      </w:r>
      <w:r w:rsidRPr="00CB6C87">
        <w:rPr>
          <w:sz w:val="28"/>
          <w:szCs w:val="28"/>
        </w:rPr>
        <w:t xml:space="preserve"> на 2018-2024 годы</w:t>
      </w:r>
      <w:r w:rsidR="005807A9">
        <w:rPr>
          <w:sz w:val="28"/>
          <w:szCs w:val="28"/>
        </w:rPr>
        <w:t>»</w:t>
      </w:r>
    </w:p>
    <w:p w:rsidR="003831F9" w:rsidRPr="00CB6C87" w:rsidRDefault="003831F9" w:rsidP="003831F9">
      <w:pPr>
        <w:pStyle w:val="Bodytext30"/>
        <w:shd w:val="clear" w:color="auto" w:fill="auto"/>
        <w:ind w:left="40"/>
        <w:jc w:val="center"/>
        <w:rPr>
          <w:rFonts w:cs="Microsoft Sans Serif"/>
          <w:sz w:val="24"/>
          <w:szCs w:val="24"/>
        </w:rPr>
      </w:pPr>
    </w:p>
    <w:tbl>
      <w:tblPr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2611"/>
        <w:gridCol w:w="2500"/>
        <w:gridCol w:w="1371"/>
        <w:gridCol w:w="1329"/>
        <w:gridCol w:w="1271"/>
        <w:gridCol w:w="1302"/>
        <w:gridCol w:w="1116"/>
        <w:gridCol w:w="1293"/>
        <w:gridCol w:w="1238"/>
      </w:tblGrid>
      <w:tr w:rsidR="003831F9" w:rsidRPr="00CB6C87" w:rsidTr="00BF2CB5">
        <w:trPr>
          <w:trHeight w:val="240"/>
          <w:jc w:val="center"/>
        </w:trPr>
        <w:tc>
          <w:tcPr>
            <w:tcW w:w="576" w:type="dxa"/>
            <w:vMerge w:val="restart"/>
          </w:tcPr>
          <w:p w:rsidR="003831F9" w:rsidRPr="00675B80" w:rsidRDefault="003831F9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</w:p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11" w:type="dxa"/>
            <w:vMerge w:val="restart"/>
          </w:tcPr>
          <w:p w:rsidR="003831F9" w:rsidRPr="00675B80" w:rsidRDefault="003831F9" w:rsidP="00D47F43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рограммы,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 xml:space="preserve">подпрограммы Программы,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основного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мероприятия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под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2500" w:type="dxa"/>
            <w:vMerge w:val="restart"/>
          </w:tcPr>
          <w:p w:rsidR="003831F9" w:rsidRPr="00675B80" w:rsidRDefault="003831F9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Источник финансового обеспечения по ответственному 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 xml:space="preserve">, участнику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767183">
              <w:t xml:space="preserve">, 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основно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му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 xml:space="preserve"> м</w:t>
            </w:r>
            <w:r w:rsidR="004C2482">
              <w:rPr>
                <w:rFonts w:eastAsia="Times New Roman"/>
                <w:sz w:val="24"/>
                <w:szCs w:val="24"/>
                <w:lang w:eastAsia="en-US"/>
              </w:rPr>
              <w:t>ероприятию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подпрограммы Програм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920" w:type="dxa"/>
            <w:gridSpan w:val="7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Объемы финансового обеспечения по годам (тыс. рублей)</w:t>
            </w:r>
          </w:p>
        </w:tc>
      </w:tr>
      <w:tr w:rsidR="00BF2CB5" w:rsidRPr="00CB6C87" w:rsidTr="00BF2CB5">
        <w:trPr>
          <w:trHeight w:val="240"/>
          <w:jc w:val="center"/>
        </w:trPr>
        <w:tc>
          <w:tcPr>
            <w:tcW w:w="576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29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1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1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9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3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BF2CB5" w:rsidRPr="00CB6C87" w:rsidTr="00BF2CB5">
        <w:trPr>
          <w:trHeight w:val="225"/>
          <w:jc w:val="center"/>
        </w:trPr>
        <w:tc>
          <w:tcPr>
            <w:tcW w:w="57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1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0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1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9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1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0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9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3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</w:tr>
      <w:tr w:rsidR="00BF2CB5" w:rsidRPr="00CB6C87" w:rsidTr="00BF2CB5">
        <w:trPr>
          <w:trHeight w:val="240"/>
          <w:jc w:val="center"/>
        </w:trPr>
        <w:tc>
          <w:tcPr>
            <w:tcW w:w="576" w:type="dxa"/>
            <w:vMerge w:val="restart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1" w:type="dxa"/>
            <w:vMerge w:val="restart"/>
          </w:tcPr>
          <w:p w:rsidR="004E2066" w:rsidRPr="00435890" w:rsidRDefault="004E2066" w:rsidP="00B23BAE">
            <w:pPr>
              <w:pStyle w:val="Bodytext30"/>
              <w:shd w:val="clear" w:color="auto" w:fill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Программа «Формирование современной городской среды»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00" w:type="dxa"/>
          </w:tcPr>
          <w:p w:rsidR="004E2066" w:rsidRPr="00675B80" w:rsidRDefault="004E2066" w:rsidP="00B72940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1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29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71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4E2066" w:rsidRPr="00675B80" w:rsidRDefault="00B33B60" w:rsidP="0048285A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548</w:t>
            </w:r>
            <w:r w:rsidR="00E70A12">
              <w:rPr>
                <w:rFonts w:eastAsia="Times New Roman"/>
                <w:sz w:val="24"/>
                <w:szCs w:val="24"/>
                <w:lang w:eastAsia="en-US"/>
              </w:rPr>
              <w:t>,1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6" w:type="dxa"/>
          </w:tcPr>
          <w:p w:rsidR="004E2066" w:rsidRPr="00675B80" w:rsidRDefault="00B33B60" w:rsidP="00B33B60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21423</w:t>
            </w:r>
            <w:r w:rsidR="004E2066" w:rsidRPr="00675B80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293" w:type="dxa"/>
          </w:tcPr>
          <w:p w:rsidR="004E2066" w:rsidRPr="00675B80" w:rsidRDefault="00B33B60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</w:t>
            </w:r>
            <w:r w:rsidR="004E2066" w:rsidRPr="00675B80">
              <w:rPr>
                <w:rFonts w:eastAsia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238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240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4E2066" w:rsidRPr="00675B80" w:rsidRDefault="004E2066" w:rsidP="003335EC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б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ные ассигнования бюджета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Ипатовского городского округа Ставропольского края (далее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–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местного бюджета)</w:t>
            </w:r>
          </w:p>
        </w:tc>
        <w:tc>
          <w:tcPr>
            <w:tcW w:w="1371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329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14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989,14</w:t>
            </w:r>
          </w:p>
        </w:tc>
        <w:tc>
          <w:tcPr>
            <w:tcW w:w="1271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4E2066" w:rsidRPr="00675B80" w:rsidRDefault="008E6CDD" w:rsidP="008E6CD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1120</w:t>
            </w:r>
            <w:r w:rsidR="0066643F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6" w:type="dxa"/>
          </w:tcPr>
          <w:p w:rsidR="004E2066" w:rsidRPr="00675B80" w:rsidRDefault="00422C35" w:rsidP="00422C3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  <w:r w:rsidR="004E2066"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,42</w:t>
            </w:r>
          </w:p>
        </w:tc>
        <w:tc>
          <w:tcPr>
            <w:tcW w:w="1293" w:type="dxa"/>
          </w:tcPr>
          <w:p w:rsidR="004E2066" w:rsidRPr="00675B80" w:rsidRDefault="00422C35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</w:t>
            </w:r>
            <w:r w:rsidR="004E2066"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8E215A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8E215A" w:rsidRPr="00675B80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8E215A" w:rsidRDefault="008E215A" w:rsidP="008E215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F2CB5" w:rsidRPr="00CB6C87" w:rsidTr="00BF2CB5">
        <w:trPr>
          <w:trHeight w:val="1097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4E2066" w:rsidRDefault="004E2066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бюджета Ставропольского края (далее - краевой бюджет)</w:t>
            </w:r>
          </w:p>
        </w:tc>
        <w:tc>
          <w:tcPr>
            <w:tcW w:w="1371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14 204,14</w:t>
            </w:r>
          </w:p>
        </w:tc>
        <w:tc>
          <w:tcPr>
            <w:tcW w:w="1329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23 999,66</w:t>
            </w:r>
          </w:p>
        </w:tc>
        <w:tc>
          <w:tcPr>
            <w:tcW w:w="1271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4E2066" w:rsidRDefault="00422C35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26428,06</w:t>
            </w:r>
          </w:p>
        </w:tc>
        <w:tc>
          <w:tcPr>
            <w:tcW w:w="1116" w:type="dxa"/>
          </w:tcPr>
          <w:p w:rsidR="004E2066" w:rsidRDefault="00422C35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21402,43</w:t>
            </w:r>
          </w:p>
        </w:tc>
        <w:tc>
          <w:tcPr>
            <w:tcW w:w="1293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557"/>
          <w:jc w:val="center"/>
        </w:trPr>
        <w:tc>
          <w:tcPr>
            <w:tcW w:w="576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1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BF2CB5" w:rsidRPr="00CB6C87" w:rsidTr="00BF2CB5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Pr="008E215A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ответственному исполнителю</w:t>
            </w:r>
          </w:p>
        </w:tc>
        <w:tc>
          <w:tcPr>
            <w:tcW w:w="1371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15 304,14</w:t>
            </w:r>
          </w:p>
        </w:tc>
        <w:tc>
          <w:tcPr>
            <w:tcW w:w="1329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38 988,80</w:t>
            </w:r>
          </w:p>
        </w:tc>
        <w:tc>
          <w:tcPr>
            <w:tcW w:w="1271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FF7D4F" w:rsidRPr="00675B80" w:rsidRDefault="004627E7" w:rsidP="0048285A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27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548</w:t>
            </w: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,1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6" w:type="dxa"/>
          </w:tcPr>
          <w:p w:rsidR="00FF7D4F" w:rsidRPr="00675B80" w:rsidRDefault="004627E7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21423,85</w:t>
            </w:r>
          </w:p>
        </w:tc>
        <w:tc>
          <w:tcPr>
            <w:tcW w:w="1293" w:type="dxa"/>
          </w:tcPr>
          <w:p w:rsidR="00FF7D4F" w:rsidRPr="00675B80" w:rsidRDefault="004627E7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23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в т. ч. участнику Программы</w:t>
            </w:r>
          </w:p>
        </w:tc>
        <w:tc>
          <w:tcPr>
            <w:tcW w:w="1371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350</w:t>
            </w:r>
            <w:r w:rsidRPr="0050222C">
              <w:rPr>
                <w:rStyle w:val="Bodytext211pt"/>
                <w:b w:val="0"/>
                <w:sz w:val="24"/>
                <w:szCs w:val="24"/>
              </w:rPr>
              <w:t>,00</w:t>
            </w:r>
          </w:p>
        </w:tc>
        <w:tc>
          <w:tcPr>
            <w:tcW w:w="1329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F2CB5" w:rsidRPr="00CB6C87" w:rsidTr="00BF2CB5">
        <w:trPr>
          <w:trHeight w:val="421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Pr="00E2434B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1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9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1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9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1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 w:val="restart"/>
          </w:tcPr>
          <w:p w:rsidR="00E26418" w:rsidRPr="00675B80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611" w:type="dxa"/>
            <w:vMerge w:val="restart"/>
          </w:tcPr>
          <w:p w:rsidR="00E26418" w:rsidRPr="00675B80" w:rsidRDefault="00E26418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Подпрограмма «</w:t>
            </w:r>
            <w:r w:rsidR="00FF7D4F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С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овременн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 xml:space="preserve"> городск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 среда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00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1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29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71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E26418" w:rsidRPr="00675B80" w:rsidRDefault="004627E7" w:rsidP="0048285A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27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548</w:t>
            </w: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,1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6" w:type="dxa"/>
          </w:tcPr>
          <w:p w:rsidR="00E26418" w:rsidRPr="00675B80" w:rsidRDefault="004627E7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627E7">
              <w:rPr>
                <w:rFonts w:eastAsia="Times New Roman"/>
                <w:sz w:val="24"/>
                <w:szCs w:val="24"/>
                <w:lang w:eastAsia="en-US"/>
              </w:rPr>
              <w:t>21423,85</w:t>
            </w:r>
          </w:p>
        </w:tc>
        <w:tc>
          <w:tcPr>
            <w:tcW w:w="1293" w:type="dxa"/>
          </w:tcPr>
          <w:p w:rsidR="00E26418" w:rsidRPr="00675B80" w:rsidRDefault="004627E7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</w:t>
            </w:r>
            <w:r w:rsidR="00E26418" w:rsidRPr="00675B80">
              <w:rPr>
                <w:rFonts w:eastAsia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238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</w:t>
            </w:r>
            <w:r w:rsidRPr="00FF7D4F"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</w:tc>
        <w:tc>
          <w:tcPr>
            <w:tcW w:w="1371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29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71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6769C4" w:rsidRPr="00675B80" w:rsidRDefault="00AF7AF8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AF7AF8">
              <w:rPr>
                <w:rFonts w:eastAsia="Times New Roman"/>
                <w:sz w:val="24"/>
                <w:szCs w:val="24"/>
                <w:lang w:eastAsia="en-US"/>
              </w:rPr>
              <w:t>1120,1</w:t>
            </w:r>
          </w:p>
        </w:tc>
        <w:tc>
          <w:tcPr>
            <w:tcW w:w="1116" w:type="dxa"/>
          </w:tcPr>
          <w:p w:rsidR="006769C4" w:rsidRPr="00675B80" w:rsidRDefault="004C4759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C4759">
              <w:rPr>
                <w:rFonts w:eastAsia="Times New Roman"/>
                <w:sz w:val="24"/>
                <w:szCs w:val="24"/>
                <w:lang w:eastAsia="en-US"/>
              </w:rPr>
              <w:t>21,42</w:t>
            </w:r>
          </w:p>
        </w:tc>
        <w:tc>
          <w:tcPr>
            <w:tcW w:w="129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FF7D4F" w:rsidRDefault="00FF7D4F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FF7D4F" w:rsidRDefault="00FF7D4F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FF7D4F" w:rsidRDefault="00E73E27" w:rsidP="00E73E27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71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9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16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93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1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9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6769C4" w:rsidRPr="00675B80" w:rsidRDefault="00AF7AF8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26428,06</w:t>
            </w:r>
          </w:p>
        </w:tc>
        <w:tc>
          <w:tcPr>
            <w:tcW w:w="1116" w:type="dxa"/>
          </w:tcPr>
          <w:p w:rsidR="006769C4" w:rsidRPr="00675B80" w:rsidRDefault="00AF7AF8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21402,43</w:t>
            </w:r>
          </w:p>
        </w:tc>
        <w:tc>
          <w:tcPr>
            <w:tcW w:w="129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616"/>
          <w:jc w:val="center"/>
        </w:trPr>
        <w:tc>
          <w:tcPr>
            <w:tcW w:w="576" w:type="dxa"/>
            <w:vMerge/>
          </w:tcPr>
          <w:p w:rsidR="00E26418" w:rsidRDefault="00E26418" w:rsidP="00B23BAE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E26418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E26418" w:rsidRDefault="00E26418" w:rsidP="00E26418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1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1F39BB" w:rsidRPr="00675B80" w:rsidRDefault="001F39BB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ответственному исполнителю </w:t>
            </w:r>
          </w:p>
        </w:tc>
        <w:tc>
          <w:tcPr>
            <w:tcW w:w="1371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29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38 988,80</w:t>
            </w:r>
          </w:p>
        </w:tc>
        <w:tc>
          <w:tcPr>
            <w:tcW w:w="1271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2" w:type="dxa"/>
          </w:tcPr>
          <w:p w:rsidR="001F39BB" w:rsidRPr="0050222C" w:rsidRDefault="00AF7AF8" w:rsidP="0048285A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AF7AF8">
              <w:rPr>
                <w:rFonts w:eastAsia="Times New Roman"/>
                <w:sz w:val="24"/>
                <w:szCs w:val="24"/>
                <w:lang w:eastAsia="en-US"/>
              </w:rPr>
              <w:t>27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548</w:t>
            </w:r>
            <w:r w:rsidRPr="00AF7AF8">
              <w:rPr>
                <w:rFonts w:eastAsia="Times New Roman"/>
                <w:sz w:val="24"/>
                <w:szCs w:val="24"/>
                <w:lang w:eastAsia="en-US"/>
              </w:rPr>
              <w:t>,1</w:t>
            </w:r>
            <w:r w:rsidR="0048285A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6" w:type="dxa"/>
          </w:tcPr>
          <w:p w:rsidR="001F39BB" w:rsidRPr="000010CB" w:rsidRDefault="00AF7AF8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0010CB">
              <w:rPr>
                <w:rFonts w:eastAsia="Times New Roman"/>
                <w:sz w:val="24"/>
                <w:szCs w:val="24"/>
                <w:lang w:eastAsia="en-US"/>
              </w:rPr>
              <w:t>21423,85</w:t>
            </w:r>
          </w:p>
        </w:tc>
        <w:tc>
          <w:tcPr>
            <w:tcW w:w="1293" w:type="dxa"/>
          </w:tcPr>
          <w:p w:rsidR="001F39BB" w:rsidRPr="0050222C" w:rsidRDefault="00AF7AF8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</w:t>
            </w:r>
            <w:r w:rsidR="001F39BB"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в т. ч. участнику Про-граммы</w:t>
            </w:r>
          </w:p>
        </w:tc>
        <w:tc>
          <w:tcPr>
            <w:tcW w:w="1371" w:type="dxa"/>
          </w:tcPr>
          <w:p w:rsidR="006769C4" w:rsidRPr="0050222C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350,00</w:t>
            </w:r>
          </w:p>
        </w:tc>
        <w:tc>
          <w:tcPr>
            <w:tcW w:w="1329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16" w:type="dxa"/>
          </w:tcPr>
          <w:p w:rsidR="006769C4" w:rsidRPr="000010CB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0010CB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9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1F39BB" w:rsidRPr="003831F9" w:rsidRDefault="00D179D6" w:rsidP="00640B72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1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9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2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16" w:type="dxa"/>
          </w:tcPr>
          <w:p w:rsidR="001F39BB" w:rsidRPr="000010CB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0010CB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93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38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F2CB5" w:rsidRPr="00CB6C87" w:rsidTr="00BF2CB5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1F39BB" w:rsidRDefault="001F39BB" w:rsidP="00154BE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1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1F39BB" w:rsidRPr="0050222C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1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1F39BB" w:rsidRPr="000010CB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10CB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1F39BB" w:rsidRPr="0050222C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010CB" w:rsidRPr="003831F9" w:rsidTr="00BF2CB5">
        <w:trPr>
          <w:trHeight w:val="345"/>
          <w:jc w:val="center"/>
        </w:trPr>
        <w:tc>
          <w:tcPr>
            <w:tcW w:w="576" w:type="dxa"/>
            <w:vMerge w:val="restart"/>
          </w:tcPr>
          <w:p w:rsidR="000010CB" w:rsidRPr="003831F9" w:rsidRDefault="000010CB" w:rsidP="000010CB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11" w:type="dxa"/>
            <w:vMerge w:val="restart"/>
          </w:tcPr>
          <w:p w:rsidR="000010CB" w:rsidRPr="003831F9" w:rsidRDefault="000010CB" w:rsidP="000010CB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2500" w:type="dxa"/>
          </w:tcPr>
          <w:p w:rsidR="000010CB" w:rsidRPr="00941E43" w:rsidRDefault="000010CB" w:rsidP="000010C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41E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1371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12 709,59</w:t>
            </w:r>
          </w:p>
        </w:tc>
        <w:tc>
          <w:tcPr>
            <w:tcW w:w="1271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0010CB" w:rsidRPr="00AD2AD0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E19">
              <w:rPr>
                <w:rStyle w:val="Bodytext211pt"/>
                <w:b w:val="0"/>
              </w:rPr>
              <w:t>27548,16</w:t>
            </w: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0CB">
              <w:rPr>
                <w:rFonts w:ascii="Times New Roman" w:hAnsi="Times New Roman" w:cs="Times New Roman"/>
                <w:sz w:val="24"/>
                <w:szCs w:val="24"/>
              </w:rPr>
              <w:t>21423,85</w:t>
            </w:r>
          </w:p>
        </w:tc>
        <w:tc>
          <w:tcPr>
            <w:tcW w:w="1293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0010CB" w:rsidRPr="00320AFC" w:rsidRDefault="000010CB" w:rsidP="000010C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010CB" w:rsidRPr="003831F9" w:rsidTr="00BF2CB5">
        <w:trPr>
          <w:trHeight w:val="917"/>
          <w:jc w:val="center"/>
        </w:trPr>
        <w:tc>
          <w:tcPr>
            <w:tcW w:w="576" w:type="dxa"/>
            <w:vMerge/>
          </w:tcPr>
          <w:p w:rsidR="000010CB" w:rsidRPr="003831F9" w:rsidRDefault="000010CB" w:rsidP="000010CB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0010CB" w:rsidRPr="003831F9" w:rsidRDefault="000010CB" w:rsidP="000010CB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0010CB" w:rsidRPr="00941E43" w:rsidRDefault="000010CB" w:rsidP="000010C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ассигнования местного</w:t>
            </w: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 бюджет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1371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635,48</w:t>
            </w:r>
          </w:p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1271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F26E19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1120,1</w:t>
            </w: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0CB">
              <w:rPr>
                <w:rFonts w:ascii="Times New Roman" w:hAnsi="Times New Roman" w:cs="Times New Roman"/>
                <w:sz w:val="24"/>
                <w:szCs w:val="24"/>
              </w:rPr>
              <w:t>21,42</w:t>
            </w:r>
          </w:p>
        </w:tc>
        <w:tc>
          <w:tcPr>
            <w:tcW w:w="1293" w:type="dxa"/>
          </w:tcPr>
          <w:p w:rsidR="000010CB" w:rsidRPr="00320AFC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0010CB" w:rsidRPr="00320AFC" w:rsidRDefault="000010CB" w:rsidP="000010CB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010CB" w:rsidRPr="003831F9" w:rsidTr="00BF2CB5">
        <w:trPr>
          <w:trHeight w:val="255"/>
          <w:jc w:val="center"/>
        </w:trPr>
        <w:tc>
          <w:tcPr>
            <w:tcW w:w="576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0010CB" w:rsidRPr="003831F9" w:rsidRDefault="000010CB" w:rsidP="000010CB">
            <w:pPr>
              <w:spacing w:line="26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федерально</w:t>
            </w:r>
            <w:r w:rsidRPr="00320A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1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1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</w:rPr>
            </w:pPr>
            <w:r w:rsidRPr="000010C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93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10CB" w:rsidRPr="003831F9" w:rsidTr="00BF2CB5">
        <w:trPr>
          <w:trHeight w:val="676"/>
          <w:jc w:val="center"/>
        </w:trPr>
        <w:tc>
          <w:tcPr>
            <w:tcW w:w="576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0010CB" w:rsidRDefault="000010CB" w:rsidP="000010CB">
            <w:pPr>
              <w:spacing w:line="266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краевой 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бюджет</w:t>
            </w:r>
          </w:p>
        </w:tc>
        <w:tc>
          <w:tcPr>
            <w:tcW w:w="13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12 074,11</w:t>
            </w:r>
          </w:p>
        </w:tc>
        <w:tc>
          <w:tcPr>
            <w:tcW w:w="12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F26E19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26428,06</w:t>
            </w: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0CB">
              <w:rPr>
                <w:rFonts w:ascii="Times New Roman" w:hAnsi="Times New Roman" w:cs="Times New Roman"/>
                <w:sz w:val="24"/>
                <w:szCs w:val="24"/>
              </w:rPr>
              <w:t>21402,43</w:t>
            </w:r>
          </w:p>
        </w:tc>
        <w:tc>
          <w:tcPr>
            <w:tcW w:w="1293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0010CB" w:rsidRPr="00D916CD" w:rsidRDefault="000010CB" w:rsidP="000010CB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010CB" w:rsidRPr="003831F9" w:rsidTr="00BF2CB5">
        <w:trPr>
          <w:trHeight w:val="751"/>
          <w:jc w:val="center"/>
        </w:trPr>
        <w:tc>
          <w:tcPr>
            <w:tcW w:w="576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0010CB" w:rsidRPr="00435890" w:rsidRDefault="000010CB" w:rsidP="000010CB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из них предусмотренные:</w:t>
            </w:r>
          </w:p>
        </w:tc>
        <w:tc>
          <w:tcPr>
            <w:tcW w:w="13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</w:tcPr>
          <w:p w:rsidR="000010CB" w:rsidRPr="00D916CD" w:rsidRDefault="000010CB" w:rsidP="000010C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10CB" w:rsidRPr="003831F9" w:rsidTr="00BF2CB5">
        <w:trPr>
          <w:trHeight w:val="499"/>
          <w:jc w:val="center"/>
        </w:trPr>
        <w:tc>
          <w:tcPr>
            <w:tcW w:w="576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0010CB" w:rsidRPr="003831F9" w:rsidRDefault="000010CB" w:rsidP="000010C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0010CB" w:rsidRPr="003831F9" w:rsidRDefault="000010CB" w:rsidP="000010CB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ответственн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ому исполнителю</w:t>
            </w:r>
            <w:r w:rsidRPr="0094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0010CB" w:rsidRPr="00D916CD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12 709,59</w:t>
            </w:r>
          </w:p>
        </w:tc>
        <w:tc>
          <w:tcPr>
            <w:tcW w:w="1271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0010CB" w:rsidRPr="008D4750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E19">
              <w:rPr>
                <w:rStyle w:val="Bodytext211pt"/>
                <w:b w:val="0"/>
                <w:sz w:val="24"/>
                <w:szCs w:val="24"/>
              </w:rPr>
              <w:t>27548,16</w:t>
            </w:r>
          </w:p>
        </w:tc>
        <w:tc>
          <w:tcPr>
            <w:tcW w:w="1116" w:type="dxa"/>
          </w:tcPr>
          <w:p w:rsidR="000010CB" w:rsidRPr="000010CB" w:rsidRDefault="000010CB" w:rsidP="00001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0CB">
              <w:rPr>
                <w:rFonts w:ascii="Times New Roman" w:hAnsi="Times New Roman" w:cs="Times New Roman"/>
                <w:sz w:val="24"/>
                <w:szCs w:val="24"/>
              </w:rPr>
              <w:t>21423,85</w:t>
            </w:r>
          </w:p>
        </w:tc>
        <w:tc>
          <w:tcPr>
            <w:tcW w:w="1293" w:type="dxa"/>
          </w:tcPr>
          <w:p w:rsidR="000010CB" w:rsidRPr="00D916CD" w:rsidRDefault="000010CB" w:rsidP="000010C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0010CB" w:rsidRPr="00D916CD" w:rsidRDefault="000010CB" w:rsidP="000010C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F2CB5" w:rsidRPr="003831F9" w:rsidTr="00BF2CB5">
        <w:trPr>
          <w:trHeight w:val="499"/>
          <w:jc w:val="center"/>
        </w:trPr>
        <w:tc>
          <w:tcPr>
            <w:tcW w:w="576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D916CD" w:rsidRPr="00435890" w:rsidRDefault="00D916CD" w:rsidP="00D916CD">
            <w:pPr>
              <w:spacing w:line="220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в т. ч. участнику Программы</w:t>
            </w:r>
          </w:p>
        </w:tc>
        <w:tc>
          <w:tcPr>
            <w:tcW w:w="1371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1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D916CD" w:rsidRPr="00D916CD" w:rsidRDefault="008D4750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F2CB5" w:rsidRPr="003831F9" w:rsidTr="00BF2CB5">
        <w:trPr>
          <w:trHeight w:val="52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B23BAE" w:rsidRPr="00941E43" w:rsidRDefault="00B23BAE" w:rsidP="00B23BAE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соисполнителю</w:t>
            </w:r>
          </w:p>
        </w:tc>
        <w:tc>
          <w:tcPr>
            <w:tcW w:w="1371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1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F2CB5" w:rsidRPr="003831F9" w:rsidTr="00BF2CB5">
        <w:trPr>
          <w:trHeight w:val="64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00" w:type="dxa"/>
          </w:tcPr>
          <w:p w:rsidR="00B23BAE" w:rsidRDefault="00B23BAE" w:rsidP="00B23BAE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1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29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1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2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1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9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38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</w:tbl>
    <w:p w:rsidR="003831F9" w:rsidRPr="003831F9" w:rsidRDefault="003831F9" w:rsidP="00D316DF">
      <w:pPr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3831F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D316DF">
        <w:rPr>
          <w:rFonts w:ascii="Times New Roman" w:hAnsi="Times New Roman" w:cs="Times New Roman"/>
          <w:sz w:val="24"/>
          <w:szCs w:val="24"/>
        </w:rPr>
        <w:t xml:space="preserve">____________________________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43C9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241D" w:rsidRPr="003831F9" w:rsidRDefault="0058241D" w:rsidP="003831F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8241D" w:rsidRPr="003831F9" w:rsidSect="002641C4"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09" w:rsidRDefault="00547009" w:rsidP="005A5989">
      <w:pPr>
        <w:spacing w:after="0" w:line="240" w:lineRule="auto"/>
      </w:pPr>
      <w:r>
        <w:separator/>
      </w:r>
    </w:p>
  </w:endnote>
  <w:endnote w:type="continuationSeparator" w:id="0">
    <w:p w:rsidR="00547009" w:rsidRDefault="00547009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09" w:rsidRDefault="00547009" w:rsidP="005A5989">
      <w:pPr>
        <w:spacing w:after="0" w:line="240" w:lineRule="auto"/>
      </w:pPr>
      <w:r>
        <w:separator/>
      </w:r>
    </w:p>
  </w:footnote>
  <w:footnote w:type="continuationSeparator" w:id="0">
    <w:p w:rsidR="00547009" w:rsidRDefault="00547009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454"/>
    <w:rsid w:val="000010CB"/>
    <w:rsid w:val="00023EF1"/>
    <w:rsid w:val="000257D1"/>
    <w:rsid w:val="00027E7C"/>
    <w:rsid w:val="000317C9"/>
    <w:rsid w:val="00033397"/>
    <w:rsid w:val="000434FB"/>
    <w:rsid w:val="0008332F"/>
    <w:rsid w:val="00086E42"/>
    <w:rsid w:val="00095401"/>
    <w:rsid w:val="000A5252"/>
    <w:rsid w:val="000B2C9F"/>
    <w:rsid w:val="000C074F"/>
    <w:rsid w:val="000C5F42"/>
    <w:rsid w:val="000D4B9A"/>
    <w:rsid w:val="000F479C"/>
    <w:rsid w:val="000F7D64"/>
    <w:rsid w:val="00111D0B"/>
    <w:rsid w:val="00120DF4"/>
    <w:rsid w:val="00121595"/>
    <w:rsid w:val="00127E65"/>
    <w:rsid w:val="001305DE"/>
    <w:rsid w:val="00133794"/>
    <w:rsid w:val="00150AF9"/>
    <w:rsid w:val="00154BE8"/>
    <w:rsid w:val="0018254E"/>
    <w:rsid w:val="00183551"/>
    <w:rsid w:val="001A1DA0"/>
    <w:rsid w:val="001B0288"/>
    <w:rsid w:val="001C0A0B"/>
    <w:rsid w:val="001C656E"/>
    <w:rsid w:val="001E78E5"/>
    <w:rsid w:val="001F39BB"/>
    <w:rsid w:val="0023698D"/>
    <w:rsid w:val="002561F9"/>
    <w:rsid w:val="00262F2F"/>
    <w:rsid w:val="002641C4"/>
    <w:rsid w:val="0026666F"/>
    <w:rsid w:val="00283368"/>
    <w:rsid w:val="00285EB8"/>
    <w:rsid w:val="0028624A"/>
    <w:rsid w:val="002A69E4"/>
    <w:rsid w:val="002A6A84"/>
    <w:rsid w:val="002C22F6"/>
    <w:rsid w:val="00320AFC"/>
    <w:rsid w:val="00321703"/>
    <w:rsid w:val="0033212F"/>
    <w:rsid w:val="003335EC"/>
    <w:rsid w:val="00350066"/>
    <w:rsid w:val="00373F68"/>
    <w:rsid w:val="003831F9"/>
    <w:rsid w:val="003926EF"/>
    <w:rsid w:val="003A0596"/>
    <w:rsid w:val="003A3603"/>
    <w:rsid w:val="00415D3F"/>
    <w:rsid w:val="00416D3B"/>
    <w:rsid w:val="00422C35"/>
    <w:rsid w:val="00425A42"/>
    <w:rsid w:val="00435890"/>
    <w:rsid w:val="00437E88"/>
    <w:rsid w:val="00443C93"/>
    <w:rsid w:val="00451B6B"/>
    <w:rsid w:val="00452CC6"/>
    <w:rsid w:val="0045691A"/>
    <w:rsid w:val="004627E7"/>
    <w:rsid w:val="00471F15"/>
    <w:rsid w:val="0048285A"/>
    <w:rsid w:val="004914E5"/>
    <w:rsid w:val="00495CBD"/>
    <w:rsid w:val="004C2482"/>
    <w:rsid w:val="004C4759"/>
    <w:rsid w:val="004C5519"/>
    <w:rsid w:val="004E2066"/>
    <w:rsid w:val="0050169D"/>
    <w:rsid w:val="0050222C"/>
    <w:rsid w:val="00511309"/>
    <w:rsid w:val="00515BD3"/>
    <w:rsid w:val="00537296"/>
    <w:rsid w:val="005441AC"/>
    <w:rsid w:val="00547009"/>
    <w:rsid w:val="00564060"/>
    <w:rsid w:val="0057513D"/>
    <w:rsid w:val="005807A9"/>
    <w:rsid w:val="0058241D"/>
    <w:rsid w:val="00592422"/>
    <w:rsid w:val="005A3FC6"/>
    <w:rsid w:val="005A5989"/>
    <w:rsid w:val="005A7992"/>
    <w:rsid w:val="005B10BD"/>
    <w:rsid w:val="005B69D7"/>
    <w:rsid w:val="005C607F"/>
    <w:rsid w:val="00631548"/>
    <w:rsid w:val="00640B72"/>
    <w:rsid w:val="006454A0"/>
    <w:rsid w:val="00647C30"/>
    <w:rsid w:val="0066643F"/>
    <w:rsid w:val="00672DBC"/>
    <w:rsid w:val="006769C4"/>
    <w:rsid w:val="006803D6"/>
    <w:rsid w:val="0069054A"/>
    <w:rsid w:val="00695674"/>
    <w:rsid w:val="006A458B"/>
    <w:rsid w:val="006C6E7B"/>
    <w:rsid w:val="006D7590"/>
    <w:rsid w:val="006D7661"/>
    <w:rsid w:val="006F0986"/>
    <w:rsid w:val="006F4145"/>
    <w:rsid w:val="00702425"/>
    <w:rsid w:val="00702EF0"/>
    <w:rsid w:val="00726049"/>
    <w:rsid w:val="00730DBD"/>
    <w:rsid w:val="0074209B"/>
    <w:rsid w:val="00761684"/>
    <w:rsid w:val="00767183"/>
    <w:rsid w:val="00781BBC"/>
    <w:rsid w:val="00782F5D"/>
    <w:rsid w:val="00785775"/>
    <w:rsid w:val="0079233F"/>
    <w:rsid w:val="00792568"/>
    <w:rsid w:val="007938AF"/>
    <w:rsid w:val="007B7ED1"/>
    <w:rsid w:val="007C3178"/>
    <w:rsid w:val="007C48DF"/>
    <w:rsid w:val="007D6249"/>
    <w:rsid w:val="007F6375"/>
    <w:rsid w:val="008241D4"/>
    <w:rsid w:val="00832446"/>
    <w:rsid w:val="00851321"/>
    <w:rsid w:val="0085697E"/>
    <w:rsid w:val="008760E1"/>
    <w:rsid w:val="008B147A"/>
    <w:rsid w:val="008C3BAB"/>
    <w:rsid w:val="008D4750"/>
    <w:rsid w:val="008E215A"/>
    <w:rsid w:val="008E6CDD"/>
    <w:rsid w:val="008F33EF"/>
    <w:rsid w:val="00903215"/>
    <w:rsid w:val="009146D8"/>
    <w:rsid w:val="00926944"/>
    <w:rsid w:val="00927634"/>
    <w:rsid w:val="00940AF1"/>
    <w:rsid w:val="00941E43"/>
    <w:rsid w:val="009658E2"/>
    <w:rsid w:val="00973C61"/>
    <w:rsid w:val="0097404D"/>
    <w:rsid w:val="00982DBE"/>
    <w:rsid w:val="0098643D"/>
    <w:rsid w:val="009A3288"/>
    <w:rsid w:val="009C166F"/>
    <w:rsid w:val="009E0DBF"/>
    <w:rsid w:val="00A01066"/>
    <w:rsid w:val="00A010E1"/>
    <w:rsid w:val="00A14815"/>
    <w:rsid w:val="00A27F1B"/>
    <w:rsid w:val="00A359FD"/>
    <w:rsid w:val="00A72250"/>
    <w:rsid w:val="00A81B31"/>
    <w:rsid w:val="00A863B9"/>
    <w:rsid w:val="00AC6454"/>
    <w:rsid w:val="00AD2AD0"/>
    <w:rsid w:val="00AF7AF8"/>
    <w:rsid w:val="00B0462E"/>
    <w:rsid w:val="00B211D8"/>
    <w:rsid w:val="00B23BAE"/>
    <w:rsid w:val="00B33B60"/>
    <w:rsid w:val="00B35568"/>
    <w:rsid w:val="00B62A30"/>
    <w:rsid w:val="00B72940"/>
    <w:rsid w:val="00B75485"/>
    <w:rsid w:val="00BA7453"/>
    <w:rsid w:val="00BA7D22"/>
    <w:rsid w:val="00BB19D3"/>
    <w:rsid w:val="00BC370D"/>
    <w:rsid w:val="00BC7FA8"/>
    <w:rsid w:val="00BE4722"/>
    <w:rsid w:val="00BE57ED"/>
    <w:rsid w:val="00BF2CB5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F68DD"/>
    <w:rsid w:val="00CF75F2"/>
    <w:rsid w:val="00D02850"/>
    <w:rsid w:val="00D062FE"/>
    <w:rsid w:val="00D107A1"/>
    <w:rsid w:val="00D157FF"/>
    <w:rsid w:val="00D179D6"/>
    <w:rsid w:val="00D22C61"/>
    <w:rsid w:val="00D22E71"/>
    <w:rsid w:val="00D22F2F"/>
    <w:rsid w:val="00D316DF"/>
    <w:rsid w:val="00D33350"/>
    <w:rsid w:val="00D449EC"/>
    <w:rsid w:val="00D47F43"/>
    <w:rsid w:val="00D74467"/>
    <w:rsid w:val="00D76845"/>
    <w:rsid w:val="00D8658F"/>
    <w:rsid w:val="00D916CD"/>
    <w:rsid w:val="00D97481"/>
    <w:rsid w:val="00DB3A97"/>
    <w:rsid w:val="00DC22BF"/>
    <w:rsid w:val="00DC3B0F"/>
    <w:rsid w:val="00DE421F"/>
    <w:rsid w:val="00DF0A8B"/>
    <w:rsid w:val="00E06BCA"/>
    <w:rsid w:val="00E1723B"/>
    <w:rsid w:val="00E20C1E"/>
    <w:rsid w:val="00E215AC"/>
    <w:rsid w:val="00E2434B"/>
    <w:rsid w:val="00E26418"/>
    <w:rsid w:val="00E34382"/>
    <w:rsid w:val="00E64A40"/>
    <w:rsid w:val="00E70A12"/>
    <w:rsid w:val="00E73E27"/>
    <w:rsid w:val="00E74C98"/>
    <w:rsid w:val="00E7681D"/>
    <w:rsid w:val="00E877A0"/>
    <w:rsid w:val="00E91C76"/>
    <w:rsid w:val="00E97B8A"/>
    <w:rsid w:val="00EA37EA"/>
    <w:rsid w:val="00EA6E9B"/>
    <w:rsid w:val="00ED1848"/>
    <w:rsid w:val="00EF2F1E"/>
    <w:rsid w:val="00F155BC"/>
    <w:rsid w:val="00F26E19"/>
    <w:rsid w:val="00F408A9"/>
    <w:rsid w:val="00F440C6"/>
    <w:rsid w:val="00F6263D"/>
    <w:rsid w:val="00F64B1E"/>
    <w:rsid w:val="00F65381"/>
    <w:rsid w:val="00F73EAF"/>
    <w:rsid w:val="00F80535"/>
    <w:rsid w:val="00F80BDF"/>
    <w:rsid w:val="00F94781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1E2B7"/>
  <w15:docId w15:val="{951C41EB-832F-403D-9D64-85359C90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789B-927A-408A-BF10-AE5C3B27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Федосеева</cp:lastModifiedBy>
  <cp:revision>44</cp:revision>
  <cp:lastPrinted>2021-12-05T08:18:00Z</cp:lastPrinted>
  <dcterms:created xsi:type="dcterms:W3CDTF">2020-12-22T13:40:00Z</dcterms:created>
  <dcterms:modified xsi:type="dcterms:W3CDTF">2021-12-05T08:19:00Z</dcterms:modified>
</cp:coreProperties>
</file>